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18B" w14:textId="0C0069B2" w:rsidR="003B2DE9" w:rsidRPr="008605FE" w:rsidRDefault="008605FE" w:rsidP="008605FE">
      <w:pPr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Asoci</w:t>
      </w:r>
      <w:r w:rsidRPr="008605FE">
        <w:rPr>
          <w:b/>
          <w:bCs/>
          <w:sz w:val="32"/>
          <w:szCs w:val="32"/>
          <w:lang w:val="sk-SK"/>
        </w:rPr>
        <w:t>ácia kynológov záchranárov Slovenskej republiky – AKZ SR</w:t>
      </w:r>
    </w:p>
    <w:p w14:paraId="640F89E0" w14:textId="0B1EF24E" w:rsidR="008605FE" w:rsidRDefault="008605FE" w:rsidP="008605FE">
      <w:pPr>
        <w:jc w:val="center"/>
        <w:rPr>
          <w:sz w:val="28"/>
          <w:szCs w:val="28"/>
          <w:lang w:val="sk-SK"/>
        </w:rPr>
      </w:pPr>
      <w:r>
        <w:rPr>
          <w:noProof/>
          <w:sz w:val="28"/>
          <w:szCs w:val="28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4A84" wp14:editId="75EB977E">
                <wp:simplePos x="0" y="0"/>
                <wp:positionH relativeFrom="column">
                  <wp:posOffset>-518160</wp:posOffset>
                </wp:positionH>
                <wp:positionV relativeFrom="paragraph">
                  <wp:posOffset>368935</wp:posOffset>
                </wp:positionV>
                <wp:extent cx="7109460" cy="7620"/>
                <wp:effectExtent l="0" t="0" r="34290" b="30480"/>
                <wp:wrapNone/>
                <wp:docPr id="2935916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4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D311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9.05pt" to="51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Pr="008605FE">
        <w:rPr>
          <w:sz w:val="28"/>
          <w:szCs w:val="28"/>
          <w:lang w:val="sk-SK"/>
        </w:rPr>
        <w:t>Furmanská 6711/9, 841 03 Bratislava-Lamač</w:t>
      </w:r>
      <w:r>
        <w:rPr>
          <w:sz w:val="28"/>
          <w:szCs w:val="28"/>
          <w:lang w:val="sk-SK"/>
        </w:rPr>
        <w:t xml:space="preserve">, IČO: </w:t>
      </w:r>
      <w:r w:rsidRPr="008605FE">
        <w:rPr>
          <w:sz w:val="28"/>
          <w:szCs w:val="28"/>
          <w:lang w:val="sk-SK"/>
        </w:rPr>
        <w:t>56055609</w:t>
      </w:r>
    </w:p>
    <w:p w14:paraId="4C343CCE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505C5904" w14:textId="77777777" w:rsidR="002003D3" w:rsidRDefault="002003D3" w:rsidP="008605FE">
      <w:pPr>
        <w:jc w:val="center"/>
        <w:rPr>
          <w:sz w:val="28"/>
          <w:szCs w:val="28"/>
          <w:lang w:val="sk-SK"/>
        </w:rPr>
      </w:pPr>
    </w:p>
    <w:p w14:paraId="201AD8DC" w14:textId="7A3EC0E4" w:rsidR="008605FE" w:rsidRPr="008605FE" w:rsidRDefault="008605FE" w:rsidP="008605FE">
      <w:pPr>
        <w:spacing w:after="0"/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Z</w:t>
      </w:r>
      <w:r w:rsidRPr="008605FE">
        <w:rPr>
          <w:b/>
          <w:bCs/>
          <w:sz w:val="32"/>
          <w:szCs w:val="32"/>
          <w:lang w:val="sk-SK"/>
        </w:rPr>
        <w:t xml:space="preserve">ÁPISNICA </w:t>
      </w:r>
      <w:r w:rsidR="00A95268">
        <w:rPr>
          <w:b/>
          <w:bCs/>
          <w:sz w:val="32"/>
          <w:szCs w:val="32"/>
          <w:lang w:val="sk-SK"/>
        </w:rPr>
        <w:t>ZO SCH</w:t>
      </w:r>
      <w:r w:rsidR="00A95268" w:rsidRPr="00A95268">
        <w:rPr>
          <w:b/>
          <w:bCs/>
          <w:sz w:val="32"/>
          <w:szCs w:val="32"/>
          <w:lang w:val="sk-SK"/>
        </w:rPr>
        <w:t>Ô</w:t>
      </w:r>
      <w:r w:rsidR="00A95268">
        <w:rPr>
          <w:b/>
          <w:bCs/>
          <w:sz w:val="32"/>
          <w:szCs w:val="32"/>
          <w:lang w:val="sk-SK"/>
        </w:rPr>
        <w:t>DZE</w:t>
      </w:r>
      <w:r w:rsidRPr="008605FE">
        <w:rPr>
          <w:b/>
          <w:bCs/>
          <w:sz w:val="32"/>
          <w:szCs w:val="32"/>
          <w:lang w:val="sk-SK"/>
        </w:rPr>
        <w:t xml:space="preserve"> AKZ SR</w:t>
      </w:r>
    </w:p>
    <w:p w14:paraId="6CBAC056" w14:textId="552BC5BA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Miesto konania: online</w:t>
      </w:r>
    </w:p>
    <w:p w14:paraId="2F9F6AA5" w14:textId="6280C84A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Dátum konania: </w:t>
      </w:r>
      <w:r w:rsidR="002F20BF">
        <w:rPr>
          <w:sz w:val="28"/>
          <w:szCs w:val="28"/>
          <w:lang w:val="sk-SK"/>
        </w:rPr>
        <w:t>26</w:t>
      </w:r>
      <w:r>
        <w:rPr>
          <w:sz w:val="28"/>
          <w:szCs w:val="28"/>
          <w:lang w:val="sk-SK"/>
        </w:rPr>
        <w:t xml:space="preserve">. </w:t>
      </w:r>
      <w:r w:rsidR="00A95268">
        <w:rPr>
          <w:sz w:val="28"/>
          <w:szCs w:val="28"/>
          <w:lang w:val="sk-SK"/>
        </w:rPr>
        <w:t>októbra</w:t>
      </w:r>
      <w:r>
        <w:rPr>
          <w:sz w:val="28"/>
          <w:szCs w:val="28"/>
          <w:lang w:val="sk-SK"/>
        </w:rPr>
        <w:t xml:space="preserve"> 2025</w:t>
      </w:r>
      <w:r w:rsidR="00A95268">
        <w:rPr>
          <w:sz w:val="28"/>
          <w:szCs w:val="28"/>
          <w:lang w:val="sk-SK"/>
        </w:rPr>
        <w:t xml:space="preserve"> </w:t>
      </w:r>
      <w:r w:rsidR="0049256C">
        <w:rPr>
          <w:sz w:val="28"/>
          <w:szCs w:val="28"/>
          <w:lang w:val="sk-SK"/>
        </w:rPr>
        <w:t>20</w:t>
      </w:r>
      <w:r w:rsidR="00A95268">
        <w:rPr>
          <w:sz w:val="28"/>
          <w:szCs w:val="28"/>
          <w:lang w:val="sk-SK"/>
        </w:rPr>
        <w:t>:00</w:t>
      </w:r>
    </w:p>
    <w:p w14:paraId="69A1F2AD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22DDC2DE" w14:textId="615BFDF5" w:rsidR="00E63DD8" w:rsidRPr="00B42F74" w:rsidRDefault="00E63DD8" w:rsidP="008605FE">
      <w:pPr>
        <w:rPr>
          <w:b/>
          <w:bCs/>
          <w:sz w:val="24"/>
          <w:szCs w:val="24"/>
          <w:lang w:val="sk-SK"/>
        </w:rPr>
      </w:pPr>
      <w:r w:rsidRPr="00B42F74">
        <w:rPr>
          <w:b/>
          <w:bCs/>
          <w:sz w:val="24"/>
          <w:szCs w:val="24"/>
          <w:lang w:val="sk-SK"/>
        </w:rPr>
        <w:t>Prítomní: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</w:tblGrid>
      <w:tr w:rsidR="00C536FB" w:rsidRPr="00B42F74" w14:paraId="213FF6B7" w14:textId="5D183334" w:rsidTr="00B42F74">
        <w:tc>
          <w:tcPr>
            <w:tcW w:w="2551" w:type="dxa"/>
          </w:tcPr>
          <w:p w14:paraId="742B1818" w14:textId="7AA04679" w:rsidR="00C536FB" w:rsidRPr="002003D3" w:rsidRDefault="00C536FB" w:rsidP="008605FE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Martin Martiš</w:t>
            </w:r>
          </w:p>
        </w:tc>
      </w:tr>
      <w:tr w:rsidR="00C536FB" w:rsidRPr="00B42F74" w14:paraId="07243004" w14:textId="77777777" w:rsidTr="00B42F74">
        <w:tc>
          <w:tcPr>
            <w:tcW w:w="2551" w:type="dxa"/>
          </w:tcPr>
          <w:p w14:paraId="62F93B14" w14:textId="0D7C7153" w:rsidR="00C536FB" w:rsidRPr="002003D3" w:rsidRDefault="00C536FB" w:rsidP="00C536FB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Michal Dižka</w:t>
            </w:r>
          </w:p>
        </w:tc>
      </w:tr>
      <w:tr w:rsidR="00C536FB" w:rsidRPr="00B42F74" w14:paraId="614235EE" w14:textId="77777777" w:rsidTr="00B42F74">
        <w:tc>
          <w:tcPr>
            <w:tcW w:w="2551" w:type="dxa"/>
          </w:tcPr>
          <w:p w14:paraId="758AE7D7" w14:textId="38ECE760" w:rsidR="0049256C" w:rsidRPr="002003D3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Darius Starustka</w:t>
            </w:r>
          </w:p>
        </w:tc>
      </w:tr>
      <w:tr w:rsidR="0049256C" w:rsidRPr="00B42F74" w14:paraId="535BD038" w14:textId="77777777" w:rsidTr="00B42F74">
        <w:tc>
          <w:tcPr>
            <w:tcW w:w="2551" w:type="dxa"/>
          </w:tcPr>
          <w:p w14:paraId="4D0EFF0F" w14:textId="7A4E0D1E" w:rsidR="0049256C" w:rsidRDefault="0049256C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Jana Mackových</w:t>
            </w:r>
          </w:p>
        </w:tc>
      </w:tr>
      <w:tr w:rsidR="0049256C" w:rsidRPr="00B42F74" w14:paraId="5F2E6EB6" w14:textId="77777777" w:rsidTr="00B42F74">
        <w:tc>
          <w:tcPr>
            <w:tcW w:w="2551" w:type="dxa"/>
          </w:tcPr>
          <w:p w14:paraId="6052AFC8" w14:textId="1EE9A1CC" w:rsidR="0049256C" w:rsidRDefault="002F20BF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Lucia Valentovičová</w:t>
            </w:r>
          </w:p>
        </w:tc>
      </w:tr>
    </w:tbl>
    <w:p w14:paraId="48833553" w14:textId="0CC5FF3F" w:rsidR="008605FE" w:rsidRDefault="008605FE" w:rsidP="008605FE">
      <w:pPr>
        <w:rPr>
          <w:lang w:val="sk-SK"/>
        </w:rPr>
      </w:pPr>
    </w:p>
    <w:p w14:paraId="007DFA33" w14:textId="77777777" w:rsidR="009709D8" w:rsidRDefault="009709D8" w:rsidP="008605FE">
      <w:pPr>
        <w:rPr>
          <w:lang w:val="sk-SK"/>
        </w:rPr>
      </w:pPr>
    </w:p>
    <w:p w14:paraId="62429AB4" w14:textId="02F6C753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Bod.1 </w:t>
      </w:r>
      <w:r w:rsidR="0049256C">
        <w:rPr>
          <w:b/>
          <w:bCs/>
          <w:sz w:val="24"/>
          <w:szCs w:val="24"/>
          <w:lang w:val="sk-SK"/>
        </w:rPr>
        <w:t xml:space="preserve">Tvorba Smernice </w:t>
      </w:r>
      <w:r w:rsidR="0049256C" w:rsidRPr="0049256C">
        <w:rPr>
          <w:b/>
          <w:bCs/>
          <w:sz w:val="24"/>
          <w:szCs w:val="24"/>
          <w:lang w:val="sk-SK"/>
        </w:rPr>
        <w:t xml:space="preserve">AKZ </w:t>
      </w:r>
      <w:r w:rsidR="002F20BF">
        <w:rPr>
          <w:b/>
          <w:bCs/>
          <w:sz w:val="24"/>
          <w:szCs w:val="24"/>
          <w:lang w:val="sk-SK"/>
        </w:rPr>
        <w:t>3</w:t>
      </w:r>
      <w:r w:rsidR="0049256C" w:rsidRPr="0049256C">
        <w:rPr>
          <w:b/>
          <w:bCs/>
          <w:sz w:val="24"/>
          <w:szCs w:val="24"/>
          <w:lang w:val="sk-SK"/>
        </w:rPr>
        <w:t xml:space="preserve">.2025 </w:t>
      </w:r>
      <w:r w:rsidR="002F20BF">
        <w:rPr>
          <w:b/>
          <w:bCs/>
          <w:sz w:val="24"/>
          <w:szCs w:val="24"/>
          <w:lang w:val="sk-SK"/>
        </w:rPr>
        <w:t>–</w:t>
      </w:r>
      <w:r w:rsidR="0049256C" w:rsidRPr="0049256C">
        <w:rPr>
          <w:b/>
          <w:bCs/>
          <w:sz w:val="24"/>
          <w:szCs w:val="24"/>
          <w:lang w:val="sk-SK"/>
        </w:rPr>
        <w:t xml:space="preserve"> </w:t>
      </w:r>
      <w:r w:rsidR="002F20BF">
        <w:rPr>
          <w:b/>
          <w:bCs/>
          <w:sz w:val="24"/>
          <w:szCs w:val="24"/>
          <w:lang w:val="sk-SK"/>
        </w:rPr>
        <w:t xml:space="preserve">FCI </w:t>
      </w:r>
      <w:r w:rsidR="002F20BF" w:rsidRPr="002F20BF">
        <w:rPr>
          <w:b/>
          <w:bCs/>
          <w:sz w:val="24"/>
          <w:szCs w:val="24"/>
          <w:lang w:val="sk-SK"/>
        </w:rPr>
        <w:t>rozhodca záchranárskych skúšok</w:t>
      </w:r>
    </w:p>
    <w:p w14:paraId="273AA9F0" w14:textId="741DE5BB" w:rsidR="00B00C61" w:rsidRDefault="00A95268" w:rsidP="009709D8">
      <w:pPr>
        <w:spacing w:after="0"/>
        <w:jc w:val="both"/>
        <w:rPr>
          <w:lang w:val="sk-SK"/>
        </w:rPr>
      </w:pPr>
      <w:r>
        <w:rPr>
          <w:lang w:val="sk-SK"/>
        </w:rPr>
        <w:t>Prítomní členov</w:t>
      </w:r>
      <w:r w:rsidR="0049256C">
        <w:rPr>
          <w:lang w:val="sk-SK"/>
        </w:rPr>
        <w:t>i</w:t>
      </w:r>
      <w:r>
        <w:rPr>
          <w:lang w:val="sk-SK"/>
        </w:rPr>
        <w:t xml:space="preserve">a sa dohodli na </w:t>
      </w:r>
      <w:r w:rsidR="0049256C">
        <w:rPr>
          <w:lang w:val="sk-SK"/>
        </w:rPr>
        <w:t xml:space="preserve">znení smernice AKZ </w:t>
      </w:r>
      <w:r w:rsidR="002F20BF">
        <w:rPr>
          <w:lang w:val="sk-SK"/>
        </w:rPr>
        <w:t>3</w:t>
      </w:r>
      <w:r w:rsidR="0049256C">
        <w:rPr>
          <w:lang w:val="sk-SK"/>
        </w:rPr>
        <w:t xml:space="preserve">.2025 – </w:t>
      </w:r>
      <w:r w:rsidR="002F20BF" w:rsidRPr="002F20BF">
        <w:rPr>
          <w:lang w:val="sk-SK"/>
        </w:rPr>
        <w:t>FCI rozhodca záchranárskych skúšok</w:t>
      </w:r>
      <w:r w:rsidR="0049256C">
        <w:rPr>
          <w:lang w:val="sk-SK"/>
        </w:rPr>
        <w:t>.</w:t>
      </w:r>
    </w:p>
    <w:p w14:paraId="7A820B21" w14:textId="3FF6EBE0" w:rsidR="0049256C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Smernica v navrhovanom znení bude predložená Valnému zhromaždeniu na schválenie.</w:t>
      </w:r>
    </w:p>
    <w:p w14:paraId="2C35909B" w14:textId="144F5036" w:rsidR="00A95268" w:rsidRDefault="0049256C" w:rsidP="009709D8">
      <w:pPr>
        <w:spacing w:after="0"/>
        <w:jc w:val="both"/>
        <w:rPr>
          <w:lang w:val="sk-SK"/>
        </w:rPr>
      </w:pPr>
      <w:r>
        <w:rPr>
          <w:lang w:val="sk-SK"/>
        </w:rPr>
        <w:t>Navrhovaná smernica je prílohou tohto zápisu.</w:t>
      </w:r>
    </w:p>
    <w:p w14:paraId="15E303AF" w14:textId="2AF8C06B" w:rsidR="002F20BF" w:rsidRDefault="002F20BF" w:rsidP="009709D8">
      <w:pPr>
        <w:spacing w:after="0"/>
        <w:jc w:val="both"/>
        <w:rPr>
          <w:lang w:val="sk-SK"/>
        </w:rPr>
      </w:pPr>
      <w:r>
        <w:rPr>
          <w:lang w:val="sk-SK"/>
        </w:rPr>
        <w:t>Pripomienky a návrhy k navrhovanej smernici je možné zaslať najneskôr do 9.11.2025</w:t>
      </w:r>
    </w:p>
    <w:p w14:paraId="3B0CD740" w14:textId="77777777" w:rsidR="0049256C" w:rsidRDefault="0049256C" w:rsidP="0049256C">
      <w:pPr>
        <w:spacing w:after="0"/>
        <w:jc w:val="both"/>
        <w:rPr>
          <w:lang w:val="sk-SK"/>
        </w:rPr>
      </w:pPr>
    </w:p>
    <w:p w14:paraId="786299B5" w14:textId="1B965E51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Bod.</w:t>
      </w:r>
      <w:r w:rsidR="002F20BF">
        <w:rPr>
          <w:b/>
          <w:bCs/>
          <w:sz w:val="24"/>
          <w:szCs w:val="24"/>
          <w:lang w:val="sk-SK"/>
        </w:rPr>
        <w:t>2</w:t>
      </w:r>
      <w:r>
        <w:rPr>
          <w:b/>
          <w:bCs/>
          <w:sz w:val="24"/>
          <w:szCs w:val="24"/>
          <w:lang w:val="sk-SK"/>
        </w:rPr>
        <w:t xml:space="preserve"> </w:t>
      </w:r>
      <w:r w:rsidR="002F20BF">
        <w:rPr>
          <w:b/>
          <w:bCs/>
          <w:sz w:val="24"/>
          <w:szCs w:val="24"/>
          <w:lang w:val="sk-SK"/>
        </w:rPr>
        <w:t>Nasledujúce úlohy</w:t>
      </w:r>
    </w:p>
    <w:p w14:paraId="1B2E7990" w14:textId="411BCDDD" w:rsidR="002F20BF" w:rsidRDefault="00270777" w:rsidP="002F20BF">
      <w:pPr>
        <w:jc w:val="both"/>
        <w:rPr>
          <w:lang w:val="sk-SK"/>
        </w:rPr>
      </w:pPr>
      <w:r>
        <w:rPr>
          <w:lang w:val="sk-SK"/>
        </w:rPr>
        <w:t xml:space="preserve">Prítomní </w:t>
      </w:r>
      <w:r w:rsidR="00A95268">
        <w:rPr>
          <w:lang w:val="sk-SK"/>
        </w:rPr>
        <w:t xml:space="preserve">členovia </w:t>
      </w:r>
      <w:r w:rsidR="00163FA2">
        <w:rPr>
          <w:lang w:val="sk-SK"/>
        </w:rPr>
        <w:t>sa dohodli</w:t>
      </w:r>
      <w:r w:rsidR="002F20BF">
        <w:rPr>
          <w:lang w:val="sk-SK"/>
        </w:rPr>
        <w:t xml:space="preserve">, že nasledujúce úlohy budú riešené formou emailovej komunikácie medzi členmi AKZ SR. </w:t>
      </w:r>
    </w:p>
    <w:p w14:paraId="745B7D5F" w14:textId="77777777" w:rsidR="002F20BF" w:rsidRDefault="002F20BF" w:rsidP="00B66368">
      <w:pPr>
        <w:pStyle w:val="ListParagraph"/>
        <w:numPr>
          <w:ilvl w:val="0"/>
          <w:numId w:val="11"/>
        </w:numPr>
        <w:jc w:val="both"/>
        <w:rPr>
          <w:lang w:val="sk-SK"/>
        </w:rPr>
      </w:pPr>
      <w:r>
        <w:rPr>
          <w:lang w:val="sk-SK"/>
        </w:rPr>
        <w:t>Nominácie členov pracovnej skupiny na úpravu národného skúšobného poriadku NSPZT</w:t>
      </w:r>
    </w:p>
    <w:p w14:paraId="3C1134F2" w14:textId="1231170F" w:rsidR="0049256C" w:rsidRDefault="002F20BF" w:rsidP="002F20BF">
      <w:pPr>
        <w:pStyle w:val="ListParagraph"/>
        <w:numPr>
          <w:ilvl w:val="1"/>
          <w:numId w:val="11"/>
        </w:numPr>
        <w:jc w:val="both"/>
        <w:rPr>
          <w:lang w:val="sk-SK"/>
        </w:rPr>
      </w:pPr>
      <w:r>
        <w:rPr>
          <w:lang w:val="sk-SK"/>
        </w:rPr>
        <w:t>členské organizácie môžu nominovať členov svojej organizácie do pracovnej skupiny, ktorá sa bude venovať úprave národného skúšobného poriadku</w:t>
      </w:r>
    </w:p>
    <w:p w14:paraId="42BBD992" w14:textId="344963FC" w:rsidR="005A6156" w:rsidRDefault="005A6156" w:rsidP="00B66368">
      <w:pPr>
        <w:pStyle w:val="ListParagraph"/>
        <w:numPr>
          <w:ilvl w:val="0"/>
          <w:numId w:val="11"/>
        </w:numPr>
        <w:jc w:val="both"/>
        <w:rPr>
          <w:lang w:val="sk-SK"/>
        </w:rPr>
      </w:pPr>
      <w:r>
        <w:rPr>
          <w:lang w:val="sk-SK"/>
        </w:rPr>
        <w:t>Stanovenie kvalifikačných kritérií na MS FCI 2026</w:t>
      </w:r>
    </w:p>
    <w:p w14:paraId="5632F8BA" w14:textId="54B26FDB" w:rsidR="002F20BF" w:rsidRDefault="002F20BF" w:rsidP="002F20BF">
      <w:pPr>
        <w:pStyle w:val="ListParagraph"/>
        <w:numPr>
          <w:ilvl w:val="1"/>
          <w:numId w:val="11"/>
        </w:numPr>
        <w:jc w:val="both"/>
        <w:rPr>
          <w:lang w:val="sk-SK"/>
        </w:rPr>
      </w:pPr>
      <w:r>
        <w:rPr>
          <w:lang w:val="sk-SK"/>
        </w:rPr>
        <w:t>navrhované kvalifikačné kritériá sú: skúška úrovne B podľa medzinárodného skúšobného poriadku SAR v danej kategórii v známke minimálne „dobrá“ (250 bodov) nie</w:t>
      </w:r>
      <w:r w:rsidR="00CE2612">
        <w:rPr>
          <w:lang w:val="sk-SK"/>
        </w:rPr>
        <w:t xml:space="preserve"> staršia ako 1.1.2025</w:t>
      </w:r>
    </w:p>
    <w:p w14:paraId="4B54A152" w14:textId="23FF1154" w:rsidR="00CE2612" w:rsidRDefault="00CE2612" w:rsidP="002F20BF">
      <w:pPr>
        <w:pStyle w:val="ListParagraph"/>
        <w:numPr>
          <w:ilvl w:val="1"/>
          <w:numId w:val="11"/>
        </w:numPr>
        <w:jc w:val="both"/>
        <w:rPr>
          <w:lang w:val="sk-SK"/>
        </w:rPr>
      </w:pPr>
      <w:r>
        <w:rPr>
          <w:lang w:val="sk-SK"/>
        </w:rPr>
        <w:t>Pripomienky a návrhy k</w:t>
      </w:r>
      <w:r>
        <w:rPr>
          <w:lang w:val="sk-SK"/>
        </w:rPr>
        <w:t> </w:t>
      </w:r>
      <w:r>
        <w:rPr>
          <w:lang w:val="sk-SK"/>
        </w:rPr>
        <w:t>navrhovan</w:t>
      </w:r>
      <w:r>
        <w:rPr>
          <w:lang w:val="sk-SK"/>
        </w:rPr>
        <w:t>ým kvalifikačným kritériám</w:t>
      </w:r>
      <w:r>
        <w:rPr>
          <w:lang w:val="sk-SK"/>
        </w:rPr>
        <w:t xml:space="preserve"> je možné zaslať najneskôr do 9.11.2025</w:t>
      </w:r>
    </w:p>
    <w:p w14:paraId="1BDBE853" w14:textId="7E711F25" w:rsidR="00CE2612" w:rsidRDefault="00CE2612" w:rsidP="00CE2612">
      <w:pPr>
        <w:pStyle w:val="ListParagraph"/>
        <w:numPr>
          <w:ilvl w:val="0"/>
          <w:numId w:val="11"/>
        </w:numPr>
        <w:jc w:val="both"/>
        <w:rPr>
          <w:lang w:val="sk-SK"/>
        </w:rPr>
      </w:pPr>
      <w:r>
        <w:rPr>
          <w:lang w:val="sk-SK"/>
        </w:rPr>
        <w:t>Termín Valného zhromaždenia</w:t>
      </w:r>
    </w:p>
    <w:p w14:paraId="4F30B83E" w14:textId="77777777" w:rsidR="00CE2612" w:rsidRDefault="00CE2612" w:rsidP="00CE2612">
      <w:pPr>
        <w:pStyle w:val="ListParagraph"/>
        <w:numPr>
          <w:ilvl w:val="1"/>
          <w:numId w:val="11"/>
        </w:numPr>
        <w:jc w:val="both"/>
        <w:rPr>
          <w:lang w:val="sk-SK"/>
        </w:rPr>
      </w:pPr>
      <w:r>
        <w:rPr>
          <w:lang w:val="sk-SK"/>
        </w:rPr>
        <w:t> navrhované termíny Valného zhromaždenia:</w:t>
      </w:r>
    </w:p>
    <w:p w14:paraId="71A88BDC" w14:textId="77777777" w:rsidR="00CE2612" w:rsidRDefault="00CE2612" w:rsidP="00CE2612">
      <w:pPr>
        <w:pStyle w:val="ListParagraph"/>
        <w:numPr>
          <w:ilvl w:val="2"/>
          <w:numId w:val="11"/>
        </w:numPr>
        <w:jc w:val="both"/>
        <w:rPr>
          <w:lang w:val="sk-SK"/>
        </w:rPr>
      </w:pPr>
      <w:r>
        <w:rPr>
          <w:lang w:val="sk-SK"/>
        </w:rPr>
        <w:t>23.11.2025</w:t>
      </w:r>
    </w:p>
    <w:p w14:paraId="57719706" w14:textId="77777777" w:rsidR="00CE2612" w:rsidRDefault="00CE2612" w:rsidP="00CE2612">
      <w:pPr>
        <w:pStyle w:val="ListParagraph"/>
        <w:numPr>
          <w:ilvl w:val="2"/>
          <w:numId w:val="11"/>
        </w:numPr>
        <w:jc w:val="both"/>
        <w:rPr>
          <w:lang w:val="sk-SK"/>
        </w:rPr>
      </w:pPr>
      <w:r>
        <w:rPr>
          <w:lang w:val="sk-SK"/>
        </w:rPr>
        <w:t>30.11.2025</w:t>
      </w:r>
    </w:p>
    <w:p w14:paraId="15E10FA7" w14:textId="77777777" w:rsidR="00CE2612" w:rsidRDefault="00CE2612" w:rsidP="00CE2612">
      <w:pPr>
        <w:pStyle w:val="ListParagraph"/>
        <w:numPr>
          <w:ilvl w:val="2"/>
          <w:numId w:val="11"/>
        </w:numPr>
        <w:jc w:val="both"/>
        <w:rPr>
          <w:lang w:val="sk-SK"/>
        </w:rPr>
      </w:pPr>
      <w:r>
        <w:rPr>
          <w:lang w:val="sk-SK"/>
        </w:rPr>
        <w:t>7.12.2025</w:t>
      </w:r>
    </w:p>
    <w:p w14:paraId="1E9CD1A7" w14:textId="076A871F" w:rsidR="00CE2612" w:rsidRPr="005A6156" w:rsidRDefault="00CE2612" w:rsidP="00CE2612">
      <w:pPr>
        <w:pStyle w:val="ListParagraph"/>
        <w:numPr>
          <w:ilvl w:val="1"/>
          <w:numId w:val="11"/>
        </w:numPr>
        <w:jc w:val="both"/>
        <w:rPr>
          <w:lang w:val="sk-SK"/>
        </w:rPr>
      </w:pPr>
      <w:r>
        <w:rPr>
          <w:lang w:val="sk-SK"/>
        </w:rPr>
        <w:t xml:space="preserve"> VZ sa bude konať online </w:t>
      </w:r>
    </w:p>
    <w:p w14:paraId="7DD982D2" w14:textId="77777777" w:rsidR="0049256C" w:rsidRDefault="0049256C" w:rsidP="00B66368">
      <w:pPr>
        <w:jc w:val="both"/>
        <w:rPr>
          <w:lang w:val="sk-SK"/>
        </w:rPr>
      </w:pPr>
    </w:p>
    <w:p w14:paraId="7D3B687B" w14:textId="7A736D1E" w:rsidR="005A6156" w:rsidRDefault="005A6156" w:rsidP="005A6156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Bod.</w:t>
      </w:r>
      <w:r w:rsidR="00CE2612">
        <w:rPr>
          <w:b/>
          <w:bCs/>
          <w:sz w:val="24"/>
          <w:szCs w:val="24"/>
          <w:lang w:val="sk-SK"/>
        </w:rPr>
        <w:t>3</w:t>
      </w:r>
      <w:r>
        <w:rPr>
          <w:b/>
          <w:bCs/>
          <w:sz w:val="24"/>
          <w:szCs w:val="24"/>
          <w:lang w:val="sk-SK"/>
        </w:rPr>
        <w:t xml:space="preserve"> Otvorené úlohy z Valného zhromaždenia AKZ SR</w:t>
      </w:r>
    </w:p>
    <w:p w14:paraId="6983B81F" w14:textId="56D0A3D3" w:rsidR="005A6156" w:rsidRDefault="005A6156" w:rsidP="005A6156">
      <w:pPr>
        <w:jc w:val="both"/>
        <w:rPr>
          <w:lang w:val="sk-SK"/>
        </w:rPr>
      </w:pPr>
      <w:r>
        <w:rPr>
          <w:lang w:val="sk-SK"/>
        </w:rPr>
        <w:t>Prítomní sa zhodli na tom, že je bezodkladne nutné doriešiť úlohy stanovené na poslednom Valnom zhromaždení AKZ SR:</w:t>
      </w:r>
    </w:p>
    <w:p w14:paraId="65D37FB4" w14:textId="20C2E248" w:rsid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Martin Martiš doručí Jane Mackových podpísanú zápisnicu z Valného zhromaždenia</w:t>
      </w:r>
    </w:p>
    <w:p w14:paraId="27BFAC06" w14:textId="0B17671C" w:rsid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Jana Mackových zabezpečí zmenu štatutárneho orgánu na MV SR</w:t>
      </w:r>
    </w:p>
    <w:p w14:paraId="4A13268F" w14:textId="5E904453" w:rsidR="005A6156" w:rsidRPr="005A6156" w:rsidRDefault="005A6156" w:rsidP="005A6156">
      <w:pPr>
        <w:pStyle w:val="ListParagraph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Jana Mackových a Michal Dižka zabezpečia zriadenie bankového účtu</w:t>
      </w:r>
    </w:p>
    <w:p w14:paraId="66C6F9D1" w14:textId="77777777" w:rsidR="005A6156" w:rsidRDefault="005A6156" w:rsidP="00B66368">
      <w:pPr>
        <w:jc w:val="both"/>
        <w:rPr>
          <w:lang w:val="sk-SK"/>
        </w:rPr>
      </w:pPr>
    </w:p>
    <w:p w14:paraId="0327D041" w14:textId="48F35CD4" w:rsidR="002003D3" w:rsidRDefault="00FC5801" w:rsidP="00DA4F67">
      <w:pPr>
        <w:rPr>
          <w:lang w:val="sk-SK"/>
        </w:rPr>
      </w:pPr>
      <w:r>
        <w:rPr>
          <w:lang w:val="sk-SK"/>
        </w:rPr>
        <w:t xml:space="preserve">V Banskej Bystrici, </w:t>
      </w:r>
      <w:r w:rsidR="002F20BF">
        <w:rPr>
          <w:lang w:val="sk-SK"/>
        </w:rPr>
        <w:t>26</w:t>
      </w:r>
      <w:r>
        <w:rPr>
          <w:lang w:val="sk-SK"/>
        </w:rPr>
        <w:t xml:space="preserve">. </w:t>
      </w:r>
      <w:r w:rsidR="00163FA2">
        <w:rPr>
          <w:lang w:val="sk-SK"/>
        </w:rPr>
        <w:t>októbra</w:t>
      </w:r>
      <w:r>
        <w:rPr>
          <w:lang w:val="sk-SK"/>
        </w:rPr>
        <w:t xml:space="preserve"> 2025</w:t>
      </w:r>
    </w:p>
    <w:p w14:paraId="1FF2FEEE" w14:textId="6734C5C2" w:rsidR="00FC5801" w:rsidRPr="002003D3" w:rsidRDefault="00163FA2" w:rsidP="00FC5801">
      <w:pPr>
        <w:spacing w:line="480" w:lineRule="auto"/>
        <w:rPr>
          <w:lang w:val="sk-SK"/>
        </w:rPr>
      </w:pPr>
      <w:r>
        <w:rPr>
          <w:lang w:val="sk-SK"/>
        </w:rPr>
        <w:t>Zapísal: Michal Dižka</w:t>
      </w:r>
    </w:p>
    <w:sectPr w:rsidR="00FC5801" w:rsidRPr="002003D3" w:rsidSect="00FC5801">
      <w:footerReference w:type="even" r:id="rId8"/>
      <w:footerReference w:type="default" r:id="rId9"/>
      <w:footerReference w:type="first" r:id="rId10"/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2C57" w14:textId="77777777" w:rsidR="0080285E" w:rsidRDefault="0080285E" w:rsidP="008605FE">
      <w:pPr>
        <w:spacing w:after="0" w:line="240" w:lineRule="auto"/>
      </w:pPr>
      <w:r>
        <w:separator/>
      </w:r>
    </w:p>
  </w:endnote>
  <w:endnote w:type="continuationSeparator" w:id="0">
    <w:p w14:paraId="4E2F8266" w14:textId="77777777" w:rsidR="0080285E" w:rsidRDefault="0080285E" w:rsidP="0086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C0D" w14:textId="78A7DF53" w:rsidR="008605FE" w:rsidRDefault="00860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7771" w14:textId="75668276" w:rsidR="008605FE" w:rsidRDefault="00860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33E" w14:textId="6D65CC96" w:rsidR="008605FE" w:rsidRDefault="00860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CB6A" w14:textId="77777777" w:rsidR="0080285E" w:rsidRDefault="0080285E" w:rsidP="008605FE">
      <w:pPr>
        <w:spacing w:after="0" w:line="240" w:lineRule="auto"/>
      </w:pPr>
      <w:r>
        <w:separator/>
      </w:r>
    </w:p>
  </w:footnote>
  <w:footnote w:type="continuationSeparator" w:id="0">
    <w:p w14:paraId="3076D701" w14:textId="77777777" w:rsidR="0080285E" w:rsidRDefault="0080285E" w:rsidP="0086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67"/>
    <w:multiLevelType w:val="hybridMultilevel"/>
    <w:tmpl w:val="7FAEB5F6"/>
    <w:lvl w:ilvl="0" w:tplc="9F24D24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D9B821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85305"/>
    <w:multiLevelType w:val="hybridMultilevel"/>
    <w:tmpl w:val="3B5818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233B4"/>
    <w:multiLevelType w:val="hybridMultilevel"/>
    <w:tmpl w:val="9D3A3B5A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0E67"/>
    <w:multiLevelType w:val="hybridMultilevel"/>
    <w:tmpl w:val="767284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71E93"/>
    <w:multiLevelType w:val="hybridMultilevel"/>
    <w:tmpl w:val="7FBE25C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9F24D2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82401"/>
    <w:multiLevelType w:val="hybridMultilevel"/>
    <w:tmpl w:val="E25EEA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BBE"/>
    <w:multiLevelType w:val="hybridMultilevel"/>
    <w:tmpl w:val="3378F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3E57"/>
    <w:multiLevelType w:val="hybridMultilevel"/>
    <w:tmpl w:val="76922F24"/>
    <w:lvl w:ilvl="0" w:tplc="C6869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3689"/>
    <w:multiLevelType w:val="hybridMultilevel"/>
    <w:tmpl w:val="84AC4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2D4A"/>
    <w:multiLevelType w:val="hybridMultilevel"/>
    <w:tmpl w:val="31B20896"/>
    <w:lvl w:ilvl="0" w:tplc="C6869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C589E"/>
    <w:multiLevelType w:val="hybridMultilevel"/>
    <w:tmpl w:val="E8301610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7209">
    <w:abstractNumId w:val="1"/>
  </w:num>
  <w:num w:numId="2" w16cid:durableId="1432899269">
    <w:abstractNumId w:val="3"/>
  </w:num>
  <w:num w:numId="3" w16cid:durableId="511338618">
    <w:abstractNumId w:val="8"/>
  </w:num>
  <w:num w:numId="4" w16cid:durableId="1156844175">
    <w:abstractNumId w:val="6"/>
  </w:num>
  <w:num w:numId="5" w16cid:durableId="914432687">
    <w:abstractNumId w:val="2"/>
  </w:num>
  <w:num w:numId="6" w16cid:durableId="1620913102">
    <w:abstractNumId w:val="5"/>
  </w:num>
  <w:num w:numId="7" w16cid:durableId="1305155828">
    <w:abstractNumId w:val="10"/>
  </w:num>
  <w:num w:numId="8" w16cid:durableId="111948292">
    <w:abstractNumId w:val="0"/>
  </w:num>
  <w:num w:numId="9" w16cid:durableId="831606613">
    <w:abstractNumId w:val="4"/>
  </w:num>
  <w:num w:numId="10" w16cid:durableId="96877707">
    <w:abstractNumId w:val="7"/>
  </w:num>
  <w:num w:numId="11" w16cid:durableId="1675035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E"/>
    <w:rsid w:val="000765AB"/>
    <w:rsid w:val="000826EB"/>
    <w:rsid w:val="000F7324"/>
    <w:rsid w:val="001622DF"/>
    <w:rsid w:val="00163FA2"/>
    <w:rsid w:val="002003D3"/>
    <w:rsid w:val="00210E13"/>
    <w:rsid w:val="00270777"/>
    <w:rsid w:val="002F20BF"/>
    <w:rsid w:val="003B2DE9"/>
    <w:rsid w:val="00476BA1"/>
    <w:rsid w:val="004903DC"/>
    <w:rsid w:val="0049256C"/>
    <w:rsid w:val="005100D5"/>
    <w:rsid w:val="00520732"/>
    <w:rsid w:val="00581E01"/>
    <w:rsid w:val="0059137D"/>
    <w:rsid w:val="005A6156"/>
    <w:rsid w:val="005F071C"/>
    <w:rsid w:val="005F0BA9"/>
    <w:rsid w:val="00662BBB"/>
    <w:rsid w:val="006E617B"/>
    <w:rsid w:val="007C275B"/>
    <w:rsid w:val="0080285E"/>
    <w:rsid w:val="008605FE"/>
    <w:rsid w:val="008E7F6D"/>
    <w:rsid w:val="009709D8"/>
    <w:rsid w:val="009E4FF3"/>
    <w:rsid w:val="00A95268"/>
    <w:rsid w:val="00AB2E91"/>
    <w:rsid w:val="00B00C61"/>
    <w:rsid w:val="00B07347"/>
    <w:rsid w:val="00B159A4"/>
    <w:rsid w:val="00B42F74"/>
    <w:rsid w:val="00B66368"/>
    <w:rsid w:val="00BB7D97"/>
    <w:rsid w:val="00BF4949"/>
    <w:rsid w:val="00C536FB"/>
    <w:rsid w:val="00CE2612"/>
    <w:rsid w:val="00D80947"/>
    <w:rsid w:val="00D90A3D"/>
    <w:rsid w:val="00DA4F67"/>
    <w:rsid w:val="00DD1510"/>
    <w:rsid w:val="00DE066C"/>
    <w:rsid w:val="00E252F7"/>
    <w:rsid w:val="00E63DD8"/>
    <w:rsid w:val="00E7010D"/>
    <w:rsid w:val="00EC3FBD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9A85"/>
  <w15:chartTrackingRefBased/>
  <w15:docId w15:val="{32901103-506F-47EF-95A4-086C854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FE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FE"/>
  </w:style>
  <w:style w:type="table" w:styleId="TableGrid">
    <w:name w:val="Table Grid"/>
    <w:basedOn w:val="TableNormal"/>
    <w:uiPriority w:val="39"/>
    <w:rsid w:val="00E6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1B07-DB0C-4F18-B10C-F1C3221EF4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Slovensko, a.s.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DIŽKA Michal O-SK</dc:creator>
  <cp:keywords/>
  <dc:description/>
  <cp:lastModifiedBy>DIŽKA Michal O-SK</cp:lastModifiedBy>
  <cp:revision>10</cp:revision>
  <dcterms:created xsi:type="dcterms:W3CDTF">2025-02-17T14:17:00Z</dcterms:created>
  <dcterms:modified xsi:type="dcterms:W3CDTF">2025-10-26T22:57:00Z</dcterms:modified>
</cp:coreProperties>
</file>